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18"/>
          <w:szCs w:val="18"/>
        </w:rPr>
      </w:pPr>
      <w:r>
        <w:rPr>
          <w:rFonts w:hint="eastAsia" w:ascii="仿宋_GB2312" w:eastAsia="仿宋_GB2312"/>
          <w:sz w:val="32"/>
          <w:szCs w:val="32"/>
        </w:rPr>
        <w:t xml:space="preserve">YJDR—2023—30015                                                                      </w:t>
      </w:r>
    </w:p>
    <w:p>
      <w:pPr>
        <w:spacing w:line="560" w:lineRule="exact"/>
        <w:rPr>
          <w:rFonts w:ascii="仿宋_GB2312" w:hAnsi="黑体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黑体" w:eastAsia="仿宋_GB2312"/>
          <w:sz w:val="32"/>
          <w:szCs w:val="32"/>
        </w:rPr>
      </w:pPr>
    </w:p>
    <w:p>
      <w:pPr>
        <w:spacing w:beforeLines="100"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沅江市公安局交通警察大队</w:t>
      </w:r>
    </w:p>
    <w:p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关于317省道施工交通管理事项的通告</w:t>
      </w:r>
    </w:p>
    <w:p>
      <w:pPr>
        <w:ind w:firstLine="5600" w:firstLineChars="17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ind w:firstLine="5600" w:firstLineChars="17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沅公交告〔2023〕15号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为改善道路通行条件，交通运输部门将对317省道沅江段进行路面拓宽和“白改黑”提质</w:t>
      </w:r>
      <w:r>
        <w:rPr>
          <w:rFonts w:hint="eastAsia" w:ascii="仿宋_GB2312" w:hAnsi="宋体" w:eastAsia="仿宋_GB2312" w:cs="宋体"/>
          <w:sz w:val="32"/>
          <w:szCs w:val="32"/>
        </w:rPr>
        <w:t>改造。为确保交通安全和施工顺利进行，根据《中华人民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共</w:t>
      </w:r>
      <w:bookmarkStart w:id="0" w:name="_GoBack"/>
      <w:bookmarkEnd w:id="0"/>
      <w:r>
        <w:rPr>
          <w:rFonts w:hint="eastAsia" w:ascii="仿宋_GB2312" w:hAnsi="宋体" w:eastAsia="仿宋_GB2312" w:cs="宋体"/>
          <w:sz w:val="32"/>
          <w:szCs w:val="32"/>
        </w:rPr>
        <w:t>和国道路交通安全法》第三十九条规定，采取限制通行和禁止通行的交通管制措施。现将有关具体事项通告如下：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一、施工期间：2023年7月21日至10月31日，如遇天气或其他原因影响施工进度，施工时间顺延。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二、施工范围：317省道沅江段（文化路与G234线相交路口—X011线—莲子塘集镇—莲子塘村—焦山咀村—百禄桥），全长3.86公里。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三、施工方式：路面拓宽和基础改造时半封闭施工，铺设路面时全封闭施工。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四、管理措施：半封闭施工期间，允许小型车辆通行，限制大中型车辆通行，行经施工路段的小型车辆应减速慢行、依次排队通行或等候放行。全封闭施工期间禁止所有车辆通行（时间另行告知），行经施工路段的车辆按提示标志通行或就近择道绕行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请广大交通参与者自觉遵守上述规定，服从交通安全管理人员的指挥，违者依照《中华人民共和国道路交通安全法》有关规定处罚。重点交通建设项目施工给公众出行带来不便之处，请予以理解和支持配合。</w:t>
      </w:r>
    </w:p>
    <w:p>
      <w:pPr>
        <w:ind w:firstLine="640" w:firstLineChars="200"/>
        <w:rPr>
          <w:rFonts w:ascii="仿宋_GB2312" w:hAnsi="宋体" w:eastAsia="仿宋_GB2312" w:cs="宋体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4320" w:firstLineChars="135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沅江市公安局交通警察大队</w:t>
      </w:r>
    </w:p>
    <w:p>
      <w:pPr>
        <w:ind w:firstLine="5120" w:firstLineChars="1600"/>
      </w:pPr>
      <w:r>
        <w:rPr>
          <w:rFonts w:hint="eastAsia" w:ascii="仿宋_GB2312" w:eastAsia="仿宋_GB2312"/>
          <w:sz w:val="32"/>
          <w:szCs w:val="32"/>
        </w:rPr>
        <w:t xml:space="preserve">2023年7月13日       </w:t>
      </w:r>
    </w:p>
    <w:sectPr>
      <w:pgSz w:w="11906" w:h="16838"/>
      <w:pgMar w:top="1134" w:right="1474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mYzUxOWY0ZmY5MDlhM2Y1OTc4OGQxNjAwNDM3MTkifQ=="/>
  </w:docVars>
  <w:rsids>
    <w:rsidRoot w:val="00C07163"/>
    <w:rsid w:val="000015E8"/>
    <w:rsid w:val="00004B65"/>
    <w:rsid w:val="0001497D"/>
    <w:rsid w:val="00016BFE"/>
    <w:rsid w:val="00031F3D"/>
    <w:rsid w:val="00035575"/>
    <w:rsid w:val="00040DBE"/>
    <w:rsid w:val="000439CD"/>
    <w:rsid w:val="00053D4A"/>
    <w:rsid w:val="00083DD2"/>
    <w:rsid w:val="000C661B"/>
    <w:rsid w:val="000E1B26"/>
    <w:rsid w:val="000E4873"/>
    <w:rsid w:val="00104867"/>
    <w:rsid w:val="001156C6"/>
    <w:rsid w:val="00133066"/>
    <w:rsid w:val="001B4B9C"/>
    <w:rsid w:val="001D1271"/>
    <w:rsid w:val="001E0ED7"/>
    <w:rsid w:val="001F3405"/>
    <w:rsid w:val="001F4C00"/>
    <w:rsid w:val="00233553"/>
    <w:rsid w:val="00264867"/>
    <w:rsid w:val="00295D4E"/>
    <w:rsid w:val="002B1B27"/>
    <w:rsid w:val="002B3040"/>
    <w:rsid w:val="002B7595"/>
    <w:rsid w:val="002C52E7"/>
    <w:rsid w:val="002E2972"/>
    <w:rsid w:val="002E32B0"/>
    <w:rsid w:val="0030649C"/>
    <w:rsid w:val="00324B69"/>
    <w:rsid w:val="00334B57"/>
    <w:rsid w:val="0033593B"/>
    <w:rsid w:val="00392A0A"/>
    <w:rsid w:val="003A1860"/>
    <w:rsid w:val="003A3AC7"/>
    <w:rsid w:val="003A5D8D"/>
    <w:rsid w:val="003C031A"/>
    <w:rsid w:val="00433DE7"/>
    <w:rsid w:val="00445C98"/>
    <w:rsid w:val="004548CA"/>
    <w:rsid w:val="00463659"/>
    <w:rsid w:val="0048521E"/>
    <w:rsid w:val="00491E7E"/>
    <w:rsid w:val="004A5C59"/>
    <w:rsid w:val="004B5483"/>
    <w:rsid w:val="004C2F39"/>
    <w:rsid w:val="004F09E4"/>
    <w:rsid w:val="004F3D90"/>
    <w:rsid w:val="005005E4"/>
    <w:rsid w:val="00527C4F"/>
    <w:rsid w:val="00552C4D"/>
    <w:rsid w:val="00556432"/>
    <w:rsid w:val="00570A68"/>
    <w:rsid w:val="005C1070"/>
    <w:rsid w:val="005D110B"/>
    <w:rsid w:val="006131C1"/>
    <w:rsid w:val="00613204"/>
    <w:rsid w:val="0061469F"/>
    <w:rsid w:val="00655B40"/>
    <w:rsid w:val="00656778"/>
    <w:rsid w:val="00656B9B"/>
    <w:rsid w:val="00672C25"/>
    <w:rsid w:val="00696E3A"/>
    <w:rsid w:val="006A3F5E"/>
    <w:rsid w:val="006E3BA7"/>
    <w:rsid w:val="006E5C12"/>
    <w:rsid w:val="00735CA1"/>
    <w:rsid w:val="00757E5B"/>
    <w:rsid w:val="00772300"/>
    <w:rsid w:val="0078323B"/>
    <w:rsid w:val="007A232A"/>
    <w:rsid w:val="007F1FE1"/>
    <w:rsid w:val="00801967"/>
    <w:rsid w:val="00806C4F"/>
    <w:rsid w:val="00856865"/>
    <w:rsid w:val="00857698"/>
    <w:rsid w:val="00861F77"/>
    <w:rsid w:val="008A2059"/>
    <w:rsid w:val="008C339D"/>
    <w:rsid w:val="008F5502"/>
    <w:rsid w:val="0096399E"/>
    <w:rsid w:val="009B468F"/>
    <w:rsid w:val="009C5DB1"/>
    <w:rsid w:val="00A37762"/>
    <w:rsid w:val="00A4013C"/>
    <w:rsid w:val="00A463FA"/>
    <w:rsid w:val="00A724A2"/>
    <w:rsid w:val="00A81937"/>
    <w:rsid w:val="00AC0D0C"/>
    <w:rsid w:val="00AF178C"/>
    <w:rsid w:val="00B05ED3"/>
    <w:rsid w:val="00B1349F"/>
    <w:rsid w:val="00B34A7D"/>
    <w:rsid w:val="00B60144"/>
    <w:rsid w:val="00BF4A86"/>
    <w:rsid w:val="00C07163"/>
    <w:rsid w:val="00C13364"/>
    <w:rsid w:val="00C30304"/>
    <w:rsid w:val="00C32DEE"/>
    <w:rsid w:val="00C428D1"/>
    <w:rsid w:val="00C56DF2"/>
    <w:rsid w:val="00CC015E"/>
    <w:rsid w:val="00CF661F"/>
    <w:rsid w:val="00D14E10"/>
    <w:rsid w:val="00D6538E"/>
    <w:rsid w:val="00DB56B3"/>
    <w:rsid w:val="00DD7D8A"/>
    <w:rsid w:val="00DF0913"/>
    <w:rsid w:val="00DF1D06"/>
    <w:rsid w:val="00E04F0F"/>
    <w:rsid w:val="00E5166D"/>
    <w:rsid w:val="00E94E7B"/>
    <w:rsid w:val="00EA5DD2"/>
    <w:rsid w:val="00EB4DAF"/>
    <w:rsid w:val="00EB60C7"/>
    <w:rsid w:val="00EE40DE"/>
    <w:rsid w:val="00F1425F"/>
    <w:rsid w:val="00F31DEB"/>
    <w:rsid w:val="00F85DD6"/>
    <w:rsid w:val="00FF3A5E"/>
    <w:rsid w:val="2BC37AB2"/>
    <w:rsid w:val="3FF31EA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95</Words>
  <Characters>546</Characters>
  <Lines>4</Lines>
  <Paragraphs>1</Paragraphs>
  <TotalTime>14</TotalTime>
  <ScaleCrop>false</ScaleCrop>
  <LinksUpToDate>false</LinksUpToDate>
  <CharactersWithSpaces>640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2023-07-13T09:57:00Z</dcterms:created>
  <dc:creator>xb21cn</dc:creator>
  <cp:lastModifiedBy>漫步者</cp:lastModifiedBy>
  <cp:lastPrinted>2023-07-13T10:15:00Z</cp:lastPrinted>
  <dcterms:modified xsi:type="dcterms:W3CDTF">2023-10-09T01:31:29Z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0E061E869B8A449F978E75BF240A2965_13</vt:lpwstr>
  </property>
</Properties>
</file>